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C0" w:rsidRDefault="00963BC0" w:rsidP="00963BC0">
      <w:pPr>
        <w:shd w:val="clear" w:color="auto" w:fill="F5F5F5"/>
        <w:spacing w:after="0" w:line="240" w:lineRule="auto"/>
        <w:jc w:val="center"/>
        <w:rPr>
          <w:rFonts w:ascii="Helvetica" w:eastAsia="Times New Roman" w:hAnsi="Helvetica" w:cs="Helvetica"/>
          <w:b/>
          <w:bCs/>
          <w:color w:val="666666"/>
          <w:sz w:val="20"/>
          <w:szCs w:val="20"/>
          <w:lang w:eastAsia="tr-TR"/>
        </w:rPr>
      </w:pPr>
      <w:bookmarkStart w:id="0" w:name="_GoBack"/>
      <w:bookmarkEnd w:id="0"/>
      <w:r w:rsidRPr="00963BC0">
        <w:rPr>
          <w:rFonts w:ascii="Helvetica" w:eastAsia="Times New Roman" w:hAnsi="Helvetica" w:cs="Helvetica"/>
          <w:b/>
          <w:bCs/>
          <w:color w:val="666666"/>
          <w:sz w:val="20"/>
          <w:szCs w:val="20"/>
          <w:lang w:eastAsia="tr-TR"/>
        </w:rPr>
        <w:t>BALIKESİR EDREMİT MUZAFFER AKPINAR İLÇE</w:t>
      </w:r>
      <w:r>
        <w:rPr>
          <w:rFonts w:ascii="Helvetica" w:eastAsia="Times New Roman" w:hAnsi="Helvetica" w:cs="Helvetica"/>
          <w:b/>
          <w:bCs/>
          <w:color w:val="666666"/>
          <w:sz w:val="20"/>
          <w:szCs w:val="20"/>
          <w:lang w:eastAsia="tr-TR"/>
        </w:rPr>
        <w:t xml:space="preserve"> HALK KÜTÜPHANESİ TEFRİŞ ALIMI </w:t>
      </w:r>
    </w:p>
    <w:p w:rsidR="00963BC0" w:rsidRPr="00963BC0" w:rsidRDefault="00963BC0" w:rsidP="00963BC0">
      <w:pPr>
        <w:shd w:val="clear" w:color="auto" w:fill="F5F5F5"/>
        <w:spacing w:after="0" w:line="240" w:lineRule="auto"/>
        <w:jc w:val="center"/>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90 KALEM</w:t>
      </w:r>
    </w:p>
    <w:p w:rsidR="00963BC0" w:rsidRPr="00963BC0" w:rsidRDefault="00963BC0" w:rsidP="00963BC0">
      <w:pPr>
        <w:spacing w:after="0" w:line="240" w:lineRule="auto"/>
        <w:jc w:val="center"/>
        <w:rPr>
          <w:rFonts w:ascii="Times New Roman" w:eastAsia="Times New Roman" w:hAnsi="Times New Roman" w:cs="Times New Roman"/>
          <w:sz w:val="24"/>
          <w:szCs w:val="24"/>
          <w:lang w:eastAsia="tr-TR"/>
        </w:rPr>
      </w:pPr>
      <w:r w:rsidRPr="00963BC0">
        <w:rPr>
          <w:rFonts w:ascii="Helvetica" w:eastAsia="Times New Roman" w:hAnsi="Helvetica" w:cs="Helvetica"/>
          <w:b/>
          <w:bCs/>
          <w:color w:val="666666"/>
          <w:sz w:val="20"/>
          <w:szCs w:val="20"/>
          <w:u w:val="single"/>
          <w:shd w:val="clear" w:color="auto" w:fill="F5F5F5"/>
          <w:lang w:eastAsia="tr-TR"/>
        </w:rPr>
        <w:t>BALIKESİR YATIRIM İZLEME VE KOORDİNASYON BAŞKANLIĞI</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0062A8"/>
          <w:sz w:val="20"/>
          <w:szCs w:val="20"/>
          <w:shd w:val="clear" w:color="auto" w:fill="F5F5F5"/>
          <w:lang w:eastAsia="tr-TR"/>
        </w:rPr>
        <w:t>Balıkesir Edremit Muzaffer AKPINAR İlçe Halk Kütüphanesi Tefriş Alımı - 90 Kalem</w:t>
      </w:r>
      <w:r w:rsidRPr="00963BC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2021/811715</w:t>
            </w:r>
          </w:p>
        </w:tc>
      </w:tr>
    </w:tbl>
    <w:p w:rsidR="00963BC0" w:rsidRPr="00963BC0" w:rsidRDefault="00963BC0" w:rsidP="00963B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963BC0" w:rsidRPr="00963BC0" w:rsidTr="00963BC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B04935"/>
                <w:sz w:val="20"/>
                <w:szCs w:val="20"/>
                <w:lang w:eastAsia="tr-TR"/>
              </w:rPr>
              <w:t>1-İdarenin</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a)</w:t>
            </w:r>
            <w:r w:rsidRPr="00963BC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BALIKESİR YATIRIM İZLEME VE KOORDİNASYON BAŞKANLIĞI</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b)</w:t>
            </w:r>
            <w:r w:rsidRPr="00963BC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Karesi Mah. Dokumacılar Sk. No:7 KARESİ/BALIKESİR</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c)</w:t>
            </w:r>
            <w:r w:rsidRPr="00963BC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2662435800 - 2662458027</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ç)</w:t>
            </w:r>
            <w:r w:rsidRPr="00963BC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https://ekap.kik.gov.tr/EKAP/</w:t>
            </w:r>
          </w:p>
        </w:tc>
      </w:tr>
    </w:tbl>
    <w:p w:rsidR="00963BC0" w:rsidRPr="00963BC0" w:rsidRDefault="00963BC0" w:rsidP="00963BC0">
      <w:pPr>
        <w:spacing w:after="0" w:line="240" w:lineRule="auto"/>
        <w:rPr>
          <w:rFonts w:ascii="Times New Roman" w:eastAsia="Times New Roman" w:hAnsi="Times New Roman" w:cs="Times New Roman"/>
          <w:sz w:val="24"/>
          <w:szCs w:val="24"/>
          <w:lang w:eastAsia="tr-TR"/>
        </w:rPr>
      </w:pP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a)</w:t>
            </w:r>
            <w:r w:rsidRPr="00963BC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Balıkesir Edremit Muzaffer AKPINAR İlçe Halk Kütüphanesi Tefriş Alımı - 90 Kalem</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b)</w:t>
            </w:r>
            <w:r w:rsidRPr="00963BC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Default="00963BC0" w:rsidP="00963BC0">
            <w:pPr>
              <w:spacing w:after="0" w:line="240" w:lineRule="atLeast"/>
              <w:jc w:val="both"/>
              <w:rPr>
                <w:rFonts w:ascii="Helvetica" w:eastAsia="Times New Roman" w:hAnsi="Helvetica" w:cs="Helvetica"/>
                <w:b/>
                <w:bCs/>
                <w:color w:val="0062A8"/>
                <w:sz w:val="20"/>
                <w:szCs w:val="20"/>
                <w:lang w:eastAsia="tr-TR"/>
              </w:rPr>
            </w:pPr>
            <w:r w:rsidRPr="00963BC0">
              <w:rPr>
                <w:rFonts w:ascii="Helvetica" w:eastAsia="Times New Roman" w:hAnsi="Helvetica" w:cs="Helvetica"/>
                <w:b/>
                <w:bCs/>
                <w:color w:val="0062A8"/>
                <w:sz w:val="20"/>
                <w:szCs w:val="20"/>
                <w:lang w:eastAsia="tr-TR"/>
              </w:rPr>
              <w:t>Balıkesir Edremit Muzaffer AKPINAR İlçe Halk Kütüphanesi Tefriş Alımı</w:t>
            </w:r>
          </w:p>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Ayrıntılı bilgiye EKAP’ta yer alan ihale dokümanı içinde bulunan idari şartnameden ulaşılabilir.</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c)</w:t>
            </w:r>
            <w:r w:rsidRPr="00963BC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Balıkesir Edremit Muzaffer AKPINAR İlçe Halk Kütüphanesi</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ç)</w:t>
            </w:r>
            <w:r w:rsidRPr="00963BC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İşin süresi 100 takvim günüdür.</w:t>
            </w:r>
          </w:p>
        </w:tc>
      </w:tr>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d)</w:t>
            </w:r>
            <w:r w:rsidRPr="00963BC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Sözleşeme İmzalandıktan sonra 10 gün içinde işe başlanacaktır.</w:t>
            </w:r>
          </w:p>
        </w:tc>
      </w:tr>
    </w:tbl>
    <w:p w:rsidR="00963BC0" w:rsidRPr="00963BC0" w:rsidRDefault="00963BC0" w:rsidP="00963BC0">
      <w:pPr>
        <w:spacing w:after="0" w:line="240" w:lineRule="auto"/>
        <w:rPr>
          <w:rFonts w:ascii="Times New Roman" w:eastAsia="Times New Roman" w:hAnsi="Times New Roman" w:cs="Times New Roman"/>
          <w:sz w:val="24"/>
          <w:szCs w:val="24"/>
          <w:lang w:eastAsia="tr-TR"/>
        </w:rPr>
      </w:pP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2"/>
        <w:gridCol w:w="3508"/>
      </w:tblGrid>
      <w:tr w:rsidR="00963BC0" w:rsidRPr="00963BC0" w:rsidTr="00963B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a)</w:t>
            </w:r>
            <w:r w:rsidRPr="00963BC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07.01.2022 - 10:00</w:t>
            </w:r>
          </w:p>
        </w:tc>
      </w:tr>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b)</w:t>
            </w:r>
            <w:r w:rsidRPr="00963BC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0062A8"/>
                <w:sz w:val="20"/>
                <w:szCs w:val="20"/>
                <w:lang w:eastAsia="tr-TR"/>
              </w:rPr>
              <w:t>Balıkesir Yatırım İzleme ve Koordinasyon Başkanlığı İhale Salonu</w:t>
            </w:r>
          </w:p>
        </w:tc>
      </w:tr>
    </w:tbl>
    <w:p w:rsidR="00963BC0" w:rsidRPr="00963BC0" w:rsidRDefault="00963BC0" w:rsidP="00963BC0">
      <w:pPr>
        <w:spacing w:after="0" w:line="240" w:lineRule="auto"/>
        <w:rPr>
          <w:rFonts w:ascii="Times New Roman" w:eastAsia="Times New Roman" w:hAnsi="Times New Roman" w:cs="Times New Roman"/>
          <w:sz w:val="24"/>
          <w:szCs w:val="24"/>
          <w:lang w:eastAsia="tr-TR"/>
        </w:rPr>
      </w:pP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w:t>
      </w:r>
      <w:r w:rsidRPr="00963BC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4.1.2.</w:t>
      </w:r>
      <w:r w:rsidRPr="00963BC0">
        <w:rPr>
          <w:rFonts w:ascii="Helvetica" w:eastAsia="Times New Roman" w:hAnsi="Helvetica" w:cs="Helvetica"/>
          <w:color w:val="666666"/>
          <w:sz w:val="20"/>
          <w:szCs w:val="20"/>
          <w:shd w:val="clear" w:color="auto" w:fill="F5F5F5"/>
          <w:lang w:eastAsia="tr-TR"/>
        </w:rPr>
        <w:t> Teklif vermeye yetkili olduğunu gösteren bilgiler;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4.1.2.1.</w:t>
      </w:r>
      <w:r w:rsidRPr="00963BC0">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4.1.3.</w:t>
      </w:r>
      <w:r w:rsidRPr="00963BC0">
        <w:rPr>
          <w:rFonts w:ascii="Helvetica" w:eastAsia="Times New Roman" w:hAnsi="Helvetica" w:cs="Helvetica"/>
          <w:color w:val="666666"/>
          <w:sz w:val="20"/>
          <w:szCs w:val="20"/>
          <w:shd w:val="clear" w:color="auto" w:fill="F5F5F5"/>
          <w:lang w:eastAsia="tr-TR"/>
        </w:rPr>
        <w:t> Şekli ve içeriği İdari Şartnamede belirlenen teklif mektubu.</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4.1.4.</w:t>
      </w:r>
      <w:r w:rsidRPr="00963BC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4.1.5</w:t>
      </w:r>
      <w:r w:rsidRPr="00963BC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İdare tarafından ekonomik ve mali yeterliğe ilişkin kriter belirtilmemiştir.</w:t>
            </w:r>
          </w:p>
        </w:tc>
      </w:tr>
    </w:tbl>
    <w:p w:rsidR="00963BC0" w:rsidRPr="00963BC0" w:rsidRDefault="00963BC0" w:rsidP="00963B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color w:val="666666"/>
                <w:sz w:val="20"/>
                <w:szCs w:val="20"/>
                <w:lang w:eastAsia="tr-TR"/>
              </w:rPr>
            </w:pPr>
            <w:r w:rsidRPr="00963BC0">
              <w:rPr>
                <w:rFonts w:ascii="Helvetica" w:eastAsia="Times New Roman" w:hAnsi="Helvetica" w:cs="Helvetica"/>
                <w:b/>
                <w:bCs/>
                <w:color w:val="666666"/>
                <w:sz w:val="20"/>
                <w:szCs w:val="20"/>
                <w:lang w:eastAsia="tr-TR"/>
              </w:rPr>
              <w:t>4.3.1. Kapasite raporuna ilişkin belgelere ait bilgiler:</w:t>
            </w:r>
          </w:p>
        </w:tc>
      </w:tr>
      <w:tr w:rsidR="00963BC0" w:rsidRPr="00963BC0" w:rsidTr="00963B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3BC0" w:rsidRPr="00963BC0" w:rsidRDefault="00963BC0" w:rsidP="00963BC0">
            <w:pPr>
              <w:spacing w:after="0" w:line="240" w:lineRule="atLeast"/>
              <w:jc w:val="both"/>
              <w:rPr>
                <w:rFonts w:ascii="Helvetica" w:eastAsia="Times New Roman" w:hAnsi="Helvetica" w:cs="Helvetica"/>
                <w:b/>
                <w:bCs/>
                <w:color w:val="0062A8"/>
                <w:sz w:val="20"/>
                <w:szCs w:val="20"/>
                <w:lang w:eastAsia="tr-TR"/>
              </w:rPr>
            </w:pPr>
            <w:r w:rsidRPr="00963BC0">
              <w:rPr>
                <w:rFonts w:ascii="Helvetica" w:eastAsia="Times New Roman" w:hAnsi="Helvetica" w:cs="Helvetica"/>
                <w:b/>
                <w:bCs/>
                <w:color w:val="0062A8"/>
                <w:sz w:val="20"/>
                <w:szCs w:val="20"/>
                <w:lang w:eastAsia="tr-TR"/>
              </w:rPr>
              <w:t>İsteklinin üyesi olduğu meslek odası tarafından istekli adına düzenlenen kapasite raporunun, en az bu ihalede alımı yapılacak mal miktarı kadar ürün üretebilecek, üretim kapasitesine sahip olduğunu gösteren kapasite raporu kabul edilecektir. İstekli sorgulama yapılabilmesi için Kapasite Raporuna ait ayırt edici bilgileri yeterlilik tablosunda beyan edecektir.</w:t>
            </w:r>
          </w:p>
        </w:tc>
      </w:tr>
    </w:tbl>
    <w:p w:rsidR="00963BC0" w:rsidRPr="00963BC0" w:rsidRDefault="00963BC0" w:rsidP="00963BC0">
      <w:pPr>
        <w:spacing w:after="0" w:line="240" w:lineRule="auto"/>
        <w:rPr>
          <w:rFonts w:ascii="Times New Roman" w:eastAsia="Times New Roman" w:hAnsi="Times New Roman" w:cs="Times New Roman"/>
          <w:sz w:val="24"/>
          <w:szCs w:val="24"/>
          <w:lang w:eastAsia="tr-TR"/>
        </w:rPr>
      </w:pPr>
      <w:r w:rsidRPr="00963BC0">
        <w:rPr>
          <w:rFonts w:ascii="Helvetica" w:eastAsia="Times New Roman" w:hAnsi="Helvetica" w:cs="Helvetica"/>
          <w:color w:val="666666"/>
          <w:sz w:val="20"/>
          <w:szCs w:val="20"/>
          <w:lang w:eastAsia="tr-TR"/>
        </w:rPr>
        <w:lastRenderedPageBreak/>
        <w:br/>
      </w:r>
      <w:r w:rsidRPr="00963BC0">
        <w:rPr>
          <w:rFonts w:ascii="Helvetica" w:eastAsia="Times New Roman" w:hAnsi="Helvetica" w:cs="Helvetica"/>
          <w:b/>
          <w:bCs/>
          <w:color w:val="666666"/>
          <w:sz w:val="20"/>
          <w:szCs w:val="20"/>
          <w:shd w:val="clear" w:color="auto" w:fill="F5F5F5"/>
          <w:lang w:eastAsia="tr-TR"/>
        </w:rPr>
        <w:t>5.</w:t>
      </w:r>
      <w:r w:rsidRPr="00963BC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6.</w:t>
      </w:r>
      <w:r w:rsidRPr="00963BC0">
        <w:rPr>
          <w:rFonts w:ascii="Helvetica" w:eastAsia="Times New Roman" w:hAnsi="Helvetica" w:cs="Helvetica"/>
          <w:color w:val="666666"/>
          <w:sz w:val="20"/>
          <w:szCs w:val="20"/>
          <w:shd w:val="clear" w:color="auto" w:fill="F5F5F5"/>
          <w:lang w:eastAsia="tr-TR"/>
        </w:rPr>
        <w:t> İhale yerli ve yabancı tüm isteklilere açıktır.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7.</w:t>
      </w:r>
      <w:r w:rsidRPr="00963BC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8.</w:t>
      </w:r>
      <w:r w:rsidRPr="00963BC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9.</w:t>
      </w:r>
      <w:r w:rsidRPr="00963BC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10.</w:t>
      </w:r>
      <w:r w:rsidRPr="00963BC0">
        <w:rPr>
          <w:rFonts w:ascii="Helvetica" w:eastAsia="Times New Roman" w:hAnsi="Helvetica" w:cs="Helvetica"/>
          <w:color w:val="666666"/>
          <w:sz w:val="20"/>
          <w:szCs w:val="20"/>
          <w:shd w:val="clear" w:color="auto" w:fill="F5F5F5"/>
          <w:lang w:eastAsia="tr-TR"/>
        </w:rPr>
        <w:t> Bu ihalede, işin tamamı için teklif verilecektir.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11.</w:t>
      </w:r>
      <w:r w:rsidRPr="00963BC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12.</w:t>
      </w:r>
      <w:r w:rsidRPr="00963BC0">
        <w:rPr>
          <w:rFonts w:ascii="Helvetica" w:eastAsia="Times New Roman" w:hAnsi="Helvetica" w:cs="Helvetica"/>
          <w:color w:val="666666"/>
          <w:sz w:val="20"/>
          <w:szCs w:val="20"/>
          <w:shd w:val="clear" w:color="auto" w:fill="F5F5F5"/>
          <w:lang w:eastAsia="tr-TR"/>
        </w:rPr>
        <w:t> Bu ihalede elektronik eksiltme yapılmayacaktır.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13.</w:t>
      </w:r>
      <w:r w:rsidRPr="00963BC0">
        <w:rPr>
          <w:rFonts w:ascii="Helvetica" w:eastAsia="Times New Roman" w:hAnsi="Helvetica" w:cs="Helvetica"/>
          <w:color w:val="666666"/>
          <w:sz w:val="20"/>
          <w:szCs w:val="20"/>
          <w:shd w:val="clear" w:color="auto" w:fill="F5F5F5"/>
          <w:lang w:eastAsia="tr-TR"/>
        </w:rPr>
        <w:t> Verilen tekliflerin geçerlilik süresi, ihale tarihinden itibaren </w:t>
      </w:r>
      <w:r w:rsidRPr="00963BC0">
        <w:rPr>
          <w:rFonts w:ascii="Helvetica" w:eastAsia="Times New Roman" w:hAnsi="Helvetica" w:cs="Helvetica"/>
          <w:b/>
          <w:bCs/>
          <w:color w:val="0062A8"/>
          <w:sz w:val="20"/>
          <w:szCs w:val="20"/>
          <w:shd w:val="clear" w:color="auto" w:fill="F5F5F5"/>
          <w:lang w:eastAsia="tr-TR"/>
        </w:rPr>
        <w:t>90 (Doksan)</w:t>
      </w:r>
      <w:r w:rsidRPr="00963BC0">
        <w:rPr>
          <w:rFonts w:ascii="Helvetica" w:eastAsia="Times New Roman" w:hAnsi="Helvetica" w:cs="Helvetica"/>
          <w:color w:val="666666"/>
          <w:sz w:val="20"/>
          <w:szCs w:val="20"/>
          <w:shd w:val="clear" w:color="auto" w:fill="F5F5F5"/>
          <w:lang w:eastAsia="tr-TR"/>
        </w:rPr>
        <w:t> takvim günüdür.</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14.</w:t>
      </w:r>
      <w:r w:rsidRPr="00963BC0">
        <w:rPr>
          <w:rFonts w:ascii="Helvetica" w:eastAsia="Times New Roman" w:hAnsi="Helvetica" w:cs="Helvetica"/>
          <w:color w:val="666666"/>
          <w:sz w:val="20"/>
          <w:szCs w:val="20"/>
          <w:shd w:val="clear" w:color="auto" w:fill="F5F5F5"/>
          <w:lang w:eastAsia="tr-TR"/>
        </w:rPr>
        <w:t>Konsorsiyum olarak ihaleye teklif verilemez.</w:t>
      </w:r>
      <w:r w:rsidRPr="00963BC0">
        <w:rPr>
          <w:rFonts w:ascii="Helvetica" w:eastAsia="Times New Roman" w:hAnsi="Helvetica" w:cs="Helvetica"/>
          <w:color w:val="666666"/>
          <w:sz w:val="20"/>
          <w:szCs w:val="20"/>
          <w:lang w:eastAsia="tr-TR"/>
        </w:rPr>
        <w:br/>
      </w:r>
      <w:r w:rsidRPr="00963BC0">
        <w:rPr>
          <w:rFonts w:ascii="Helvetica" w:eastAsia="Times New Roman" w:hAnsi="Helvetica" w:cs="Helvetica"/>
          <w:b/>
          <w:bCs/>
          <w:color w:val="666666"/>
          <w:sz w:val="20"/>
          <w:szCs w:val="20"/>
          <w:shd w:val="clear" w:color="auto" w:fill="F5F5F5"/>
          <w:lang w:eastAsia="tr-TR"/>
        </w:rPr>
        <w:t>15. Diğer hususlar:</w:t>
      </w:r>
    </w:p>
    <w:p w:rsidR="00963BC0" w:rsidRPr="00963BC0" w:rsidRDefault="00963BC0" w:rsidP="00963BC0">
      <w:pPr>
        <w:shd w:val="clear" w:color="auto" w:fill="F5F5F5"/>
        <w:spacing w:after="0" w:line="240" w:lineRule="auto"/>
        <w:jc w:val="both"/>
        <w:rPr>
          <w:rFonts w:ascii="Helvetica" w:eastAsia="Times New Roman" w:hAnsi="Helvetica" w:cs="Helvetica"/>
          <w:color w:val="666666"/>
          <w:sz w:val="20"/>
          <w:szCs w:val="20"/>
          <w:lang w:eastAsia="tr-TR"/>
        </w:rPr>
      </w:pPr>
      <w:r w:rsidRPr="00963BC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D2D02" w:rsidRDefault="005D2D02"/>
    <w:sectPr w:rsidR="005D2D02" w:rsidSect="00963BC0">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6E" w:rsidRDefault="00995F6E" w:rsidP="00963BC0">
      <w:pPr>
        <w:spacing w:after="0" w:line="240" w:lineRule="auto"/>
      </w:pPr>
      <w:r>
        <w:separator/>
      </w:r>
    </w:p>
  </w:endnote>
  <w:endnote w:type="continuationSeparator" w:id="0">
    <w:p w:rsidR="00995F6E" w:rsidRDefault="00995F6E" w:rsidP="0096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6E" w:rsidRDefault="00995F6E" w:rsidP="00963BC0">
      <w:pPr>
        <w:spacing w:after="0" w:line="240" w:lineRule="auto"/>
      </w:pPr>
      <w:r>
        <w:separator/>
      </w:r>
    </w:p>
  </w:footnote>
  <w:footnote w:type="continuationSeparator" w:id="0">
    <w:p w:rsidR="00995F6E" w:rsidRDefault="00995F6E" w:rsidP="00963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5E"/>
    <w:rsid w:val="00174E5E"/>
    <w:rsid w:val="005C37F0"/>
    <w:rsid w:val="005D2D02"/>
    <w:rsid w:val="00963BC0"/>
    <w:rsid w:val="00995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BD750-9E25-48D6-87F3-76F1852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3BC0"/>
  </w:style>
  <w:style w:type="character" w:customStyle="1" w:styleId="ilanbaslik">
    <w:name w:val="ilanbaslik"/>
    <w:basedOn w:val="VarsaylanParagrafYazTipi"/>
    <w:rsid w:val="00963BC0"/>
  </w:style>
  <w:style w:type="paragraph" w:styleId="NormalWeb">
    <w:name w:val="Normal (Web)"/>
    <w:basedOn w:val="Normal"/>
    <w:uiPriority w:val="99"/>
    <w:semiHidden/>
    <w:unhideWhenUsed/>
    <w:rsid w:val="00963B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3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3BC0"/>
  </w:style>
  <w:style w:type="paragraph" w:styleId="AltBilgi">
    <w:name w:val="footer"/>
    <w:basedOn w:val="Normal"/>
    <w:link w:val="AltBilgiChar"/>
    <w:uiPriority w:val="99"/>
    <w:unhideWhenUsed/>
    <w:rsid w:val="00963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6471">
      <w:bodyDiv w:val="1"/>
      <w:marLeft w:val="0"/>
      <w:marRight w:val="0"/>
      <w:marTop w:val="0"/>
      <w:marBottom w:val="0"/>
      <w:divBdr>
        <w:top w:val="none" w:sz="0" w:space="0" w:color="auto"/>
        <w:left w:val="none" w:sz="0" w:space="0" w:color="auto"/>
        <w:bottom w:val="none" w:sz="0" w:space="0" w:color="auto"/>
        <w:right w:val="none" w:sz="0" w:space="0" w:color="auto"/>
      </w:divBdr>
      <w:divsChild>
        <w:div w:id="1774544330">
          <w:marLeft w:val="0"/>
          <w:marRight w:val="0"/>
          <w:marTop w:val="0"/>
          <w:marBottom w:val="0"/>
          <w:divBdr>
            <w:top w:val="none" w:sz="0" w:space="0" w:color="auto"/>
            <w:left w:val="none" w:sz="0" w:space="0" w:color="auto"/>
            <w:bottom w:val="none" w:sz="0" w:space="0" w:color="auto"/>
            <w:right w:val="none" w:sz="0" w:space="0" w:color="auto"/>
          </w:divBdr>
        </w:div>
        <w:div w:id="8257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4</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Sadrettin ÖZ</dc:creator>
  <cp:keywords/>
  <dc:description/>
  <cp:lastModifiedBy>Sadrettin ÖZ</cp:lastModifiedBy>
  <cp:revision>2</cp:revision>
  <dcterms:created xsi:type="dcterms:W3CDTF">2021-12-09T10:54:00Z</dcterms:created>
  <dcterms:modified xsi:type="dcterms:W3CDTF">2021-12-09T10:54:00Z</dcterms:modified>
</cp:coreProperties>
</file>